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1A5" w:rsidRDefault="00BE21A5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BE21A5" w:rsidRDefault="00BE21A5">
      <w:pPr>
        <w:pStyle w:val="ConsPlusNormal"/>
        <w:jc w:val="both"/>
      </w:pPr>
    </w:p>
    <w:p w:rsidR="00BE21A5" w:rsidRDefault="00BE21A5">
      <w:pPr>
        <w:pStyle w:val="ConsPlusTitle"/>
        <w:jc w:val="center"/>
      </w:pPr>
      <w:r>
        <w:t>ГУБЕРНАТОР ТОМСКОЙ ОБЛАСТИ</w:t>
      </w:r>
    </w:p>
    <w:p w:rsidR="00BE21A5" w:rsidRDefault="00BE21A5">
      <w:pPr>
        <w:pStyle w:val="ConsPlusTitle"/>
        <w:jc w:val="center"/>
      </w:pPr>
    </w:p>
    <w:p w:rsidR="00BE21A5" w:rsidRDefault="00BE21A5">
      <w:pPr>
        <w:pStyle w:val="ConsPlusTitle"/>
        <w:jc w:val="center"/>
      </w:pPr>
      <w:r>
        <w:t>ПОСТАНОВЛЕНИЕ</w:t>
      </w:r>
    </w:p>
    <w:p w:rsidR="00BE21A5" w:rsidRDefault="00BE21A5">
      <w:pPr>
        <w:pStyle w:val="ConsPlusTitle"/>
        <w:jc w:val="center"/>
      </w:pPr>
      <w:r>
        <w:t>от 23 октября 2015 г. N 125</w:t>
      </w:r>
    </w:p>
    <w:p w:rsidR="00BE21A5" w:rsidRDefault="00BE21A5">
      <w:pPr>
        <w:pStyle w:val="ConsPlusTitle"/>
        <w:jc w:val="center"/>
      </w:pPr>
    </w:p>
    <w:p w:rsidR="00BE21A5" w:rsidRDefault="00BE21A5">
      <w:pPr>
        <w:pStyle w:val="ConsPlusTitle"/>
        <w:jc w:val="center"/>
      </w:pPr>
      <w:r>
        <w:t>О ВНЕСЕНИИ ИЗМЕНЕНИЙ В ПОСТАНОВЛЕНИЕ ГУБЕРНАТОРА</w:t>
      </w:r>
    </w:p>
    <w:p w:rsidR="00BE21A5" w:rsidRDefault="00BE21A5">
      <w:pPr>
        <w:pStyle w:val="ConsPlusTitle"/>
        <w:jc w:val="center"/>
      </w:pPr>
      <w:r>
        <w:t>ТОМСКОЙ ОБЛАСТИ ОТ 04.09.2007 N 115</w:t>
      </w:r>
    </w:p>
    <w:p w:rsidR="00BE21A5" w:rsidRDefault="00BE21A5">
      <w:pPr>
        <w:pStyle w:val="ConsPlusNormal"/>
        <w:jc w:val="both"/>
      </w:pPr>
    </w:p>
    <w:p w:rsidR="00BE21A5" w:rsidRDefault="00BE21A5">
      <w:pPr>
        <w:pStyle w:val="ConsPlusNormal"/>
        <w:ind w:firstLine="540"/>
        <w:jc w:val="both"/>
      </w:pPr>
      <w:r>
        <w:t>В целях приведения в соответствие с действующим законодательством постановляю:</w:t>
      </w:r>
    </w:p>
    <w:p w:rsidR="00BE21A5" w:rsidRDefault="00BE21A5">
      <w:pPr>
        <w:pStyle w:val="ConsPlusNormal"/>
        <w:ind w:firstLine="540"/>
        <w:jc w:val="both"/>
      </w:pPr>
      <w:r>
        <w:t xml:space="preserve">1. Внести в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04.09.2007 N 115 "Об учреждении ежегодной стипендии Губернатора Томской области" ("Собрание законодательства Томской области", N 9(26) от 28.09.2007) следующие изменения:</w:t>
      </w:r>
    </w:p>
    <w:p w:rsidR="00BE21A5" w:rsidRDefault="00BE21A5">
      <w:pPr>
        <w:pStyle w:val="ConsPlusNormal"/>
        <w:ind w:firstLine="540"/>
        <w:jc w:val="both"/>
      </w:pPr>
      <w:r>
        <w:t xml:space="preserve">1) в </w:t>
      </w:r>
      <w:hyperlink r:id="rId7" w:history="1">
        <w:r>
          <w:rPr>
            <w:color w:val="0000FF"/>
          </w:rPr>
          <w:t>Положении</w:t>
        </w:r>
      </w:hyperlink>
      <w:r>
        <w:t xml:space="preserve"> о порядке назначения и выплаты стипендии Губернатора Томской области, утвержденном указанным постановлением:</w:t>
      </w:r>
    </w:p>
    <w:p w:rsidR="00BE21A5" w:rsidRDefault="00BE21A5">
      <w:pPr>
        <w:pStyle w:val="ConsPlusNormal"/>
        <w:ind w:firstLine="540"/>
        <w:jc w:val="both"/>
      </w:pPr>
      <w:hyperlink r:id="rId8" w:history="1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BE21A5" w:rsidRDefault="00BE21A5">
      <w:pPr>
        <w:pStyle w:val="ConsPlusNormal"/>
        <w:ind w:firstLine="540"/>
        <w:jc w:val="both"/>
      </w:pPr>
      <w:r>
        <w:t xml:space="preserve">"2. Настоящее Положение разработано в соответствии с </w:t>
      </w:r>
      <w:hyperlink r:id="rId9" w:history="1">
        <w:r>
          <w:rPr>
            <w:color w:val="0000FF"/>
          </w:rPr>
          <w:t>Законом</w:t>
        </w:r>
      </w:hyperlink>
      <w:r>
        <w:t xml:space="preserve"> Томской области от 5 декабря 2008 года N 245-ОЗ "О государственной молодежной политике в Томской области"</w:t>
      </w:r>
      <w:proofErr w:type="gramStart"/>
      <w:r>
        <w:t>."</w:t>
      </w:r>
      <w:proofErr w:type="gramEnd"/>
      <w:r>
        <w:t>;</w:t>
      </w:r>
    </w:p>
    <w:p w:rsidR="00BE21A5" w:rsidRDefault="00BE21A5">
      <w:pPr>
        <w:pStyle w:val="ConsPlusNormal"/>
        <w:ind w:firstLine="540"/>
        <w:jc w:val="both"/>
      </w:pPr>
      <w:hyperlink r:id="rId10" w:history="1">
        <w:r>
          <w:rPr>
            <w:color w:val="0000FF"/>
          </w:rPr>
          <w:t>пункт 4</w:t>
        </w:r>
      </w:hyperlink>
      <w:r>
        <w:t xml:space="preserve"> изложить в следующей редакции:</w:t>
      </w:r>
    </w:p>
    <w:p w:rsidR="00BE21A5" w:rsidRDefault="00BE21A5">
      <w:pPr>
        <w:pStyle w:val="ConsPlusNormal"/>
        <w:ind w:firstLine="540"/>
        <w:jc w:val="both"/>
      </w:pPr>
      <w:r>
        <w:t>"4. Ежегодно назначаются 26 стипендий в размере 2,5 тыс. рублей в месяц. Из них 4 стипендии назначаются студентам - иностранным гражданам, за исключением граждан государств - участников СНГ</w:t>
      </w:r>
      <w:proofErr w:type="gramStart"/>
      <w:r>
        <w:t>.";</w:t>
      </w:r>
    </w:p>
    <w:p w:rsidR="00BE21A5" w:rsidRDefault="00BE21A5">
      <w:pPr>
        <w:pStyle w:val="ConsPlusNormal"/>
        <w:ind w:firstLine="540"/>
        <w:jc w:val="both"/>
      </w:pPr>
      <w:proofErr w:type="gramEnd"/>
      <w:r>
        <w:t xml:space="preserve">2) </w:t>
      </w:r>
      <w:hyperlink r:id="rId11" w:history="1">
        <w:r>
          <w:rPr>
            <w:color w:val="0000FF"/>
          </w:rPr>
          <w:t>пункт 12</w:t>
        </w:r>
      </w:hyperlink>
      <w:r>
        <w:t xml:space="preserve"> Положения о конкурсной комиссии по назначению стипендии Губернатора Томской области, утвержденного указанным постановлением, изложить в следующей редакции:</w:t>
      </w:r>
    </w:p>
    <w:p w:rsidR="00BE21A5" w:rsidRDefault="00BE21A5">
      <w:pPr>
        <w:pStyle w:val="ConsPlusNormal"/>
        <w:ind w:firstLine="540"/>
        <w:jc w:val="both"/>
      </w:pPr>
      <w:r>
        <w:t>"12. Функции по организационно-техническому обеспечению Конкурсной комиссии осуществляет Департамент науки и высшего образования Администрации Томской области</w:t>
      </w:r>
      <w:proofErr w:type="gramStart"/>
      <w:r>
        <w:t>.";</w:t>
      </w:r>
    </w:p>
    <w:p w:rsidR="00BE21A5" w:rsidRDefault="00BE21A5">
      <w:pPr>
        <w:pStyle w:val="ConsPlusNormal"/>
        <w:ind w:firstLine="540"/>
        <w:jc w:val="both"/>
      </w:pPr>
      <w:proofErr w:type="gramEnd"/>
      <w:r>
        <w:t xml:space="preserve">3) </w:t>
      </w:r>
      <w:hyperlink r:id="rId12" w:history="1">
        <w:r>
          <w:rPr>
            <w:color w:val="0000FF"/>
          </w:rPr>
          <w:t>состав</w:t>
        </w:r>
      </w:hyperlink>
      <w:r>
        <w:t xml:space="preserve"> Конкурсной комиссии по назначению стипендии Губернатора Томской области, утвержденный указанным постановлением, изложить в новой редакции согласно </w:t>
      </w:r>
      <w:hyperlink w:anchor="P34" w:history="1">
        <w:r>
          <w:rPr>
            <w:color w:val="0000FF"/>
          </w:rPr>
          <w:t>приложению</w:t>
        </w:r>
      </w:hyperlink>
      <w:r>
        <w:t xml:space="preserve"> к настоящему постановлению.</w:t>
      </w:r>
    </w:p>
    <w:p w:rsidR="00BE21A5" w:rsidRDefault="00BE21A5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BE21A5" w:rsidRDefault="00BE21A5">
      <w:pPr>
        <w:pStyle w:val="ConsPlusNormal"/>
        <w:jc w:val="both"/>
      </w:pPr>
    </w:p>
    <w:p w:rsidR="00BE21A5" w:rsidRDefault="00BE21A5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BE21A5" w:rsidRDefault="00BE21A5">
      <w:pPr>
        <w:pStyle w:val="ConsPlusNormal"/>
        <w:jc w:val="right"/>
      </w:pPr>
      <w:r>
        <w:t>Томской области</w:t>
      </w:r>
    </w:p>
    <w:p w:rsidR="00BE21A5" w:rsidRDefault="00BE21A5">
      <w:pPr>
        <w:pStyle w:val="ConsPlusNormal"/>
        <w:jc w:val="right"/>
      </w:pPr>
      <w:r>
        <w:t>А.М.ФЕДЕНЕВ</w:t>
      </w:r>
    </w:p>
    <w:p w:rsidR="00BE21A5" w:rsidRDefault="00BE21A5">
      <w:pPr>
        <w:sectPr w:rsidR="00BE21A5" w:rsidSect="00095F7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E21A5" w:rsidRDefault="00BE21A5">
      <w:pPr>
        <w:pStyle w:val="ConsPlusNormal"/>
        <w:jc w:val="both"/>
      </w:pPr>
    </w:p>
    <w:p w:rsidR="00BE21A5" w:rsidRDefault="00BE21A5">
      <w:pPr>
        <w:pStyle w:val="ConsPlusNormal"/>
        <w:jc w:val="both"/>
      </w:pPr>
    </w:p>
    <w:p w:rsidR="00BE21A5" w:rsidRDefault="00BE21A5">
      <w:pPr>
        <w:pStyle w:val="ConsPlusNormal"/>
        <w:jc w:val="both"/>
      </w:pPr>
    </w:p>
    <w:p w:rsidR="00BE21A5" w:rsidRDefault="00BE21A5">
      <w:pPr>
        <w:pStyle w:val="ConsPlusNormal"/>
        <w:jc w:val="both"/>
      </w:pPr>
    </w:p>
    <w:p w:rsidR="00BE21A5" w:rsidRDefault="00BE21A5">
      <w:pPr>
        <w:pStyle w:val="ConsPlusNormal"/>
        <w:jc w:val="both"/>
      </w:pPr>
    </w:p>
    <w:p w:rsidR="00BE21A5" w:rsidRDefault="00BE21A5">
      <w:pPr>
        <w:pStyle w:val="ConsPlusNormal"/>
        <w:jc w:val="right"/>
      </w:pPr>
      <w:r>
        <w:t>Приложение</w:t>
      </w:r>
    </w:p>
    <w:p w:rsidR="00BE21A5" w:rsidRDefault="00BE21A5">
      <w:pPr>
        <w:pStyle w:val="ConsPlusNormal"/>
        <w:jc w:val="right"/>
      </w:pPr>
      <w:r>
        <w:t>к постановлению</w:t>
      </w:r>
    </w:p>
    <w:p w:rsidR="00BE21A5" w:rsidRDefault="00BE21A5">
      <w:pPr>
        <w:pStyle w:val="ConsPlusNormal"/>
        <w:jc w:val="right"/>
      </w:pPr>
      <w:r>
        <w:t>Губернатора Томской области</w:t>
      </w:r>
    </w:p>
    <w:p w:rsidR="00BE21A5" w:rsidRDefault="00BE21A5">
      <w:pPr>
        <w:pStyle w:val="ConsPlusNormal"/>
        <w:jc w:val="right"/>
      </w:pPr>
      <w:r>
        <w:t>от 23.10.2015 N 125</w:t>
      </w:r>
    </w:p>
    <w:p w:rsidR="00BE21A5" w:rsidRDefault="00BE21A5">
      <w:pPr>
        <w:pStyle w:val="ConsPlusNormal"/>
        <w:jc w:val="both"/>
      </w:pPr>
    </w:p>
    <w:p w:rsidR="00BE21A5" w:rsidRDefault="00BE21A5">
      <w:pPr>
        <w:pStyle w:val="ConsPlusTitle"/>
        <w:jc w:val="center"/>
      </w:pPr>
      <w:bookmarkStart w:id="0" w:name="P34"/>
      <w:bookmarkEnd w:id="0"/>
      <w:r>
        <w:t>СОСТАВ</w:t>
      </w:r>
    </w:p>
    <w:p w:rsidR="00BE21A5" w:rsidRDefault="00BE21A5">
      <w:pPr>
        <w:pStyle w:val="ConsPlusTitle"/>
        <w:jc w:val="center"/>
      </w:pPr>
      <w:r>
        <w:t>КОНКУРСНОЙ КОМИССИИ ПО НАЗНАЧЕНИЮ СТИПЕНДИИ</w:t>
      </w:r>
    </w:p>
    <w:p w:rsidR="00BE21A5" w:rsidRDefault="00BE21A5">
      <w:pPr>
        <w:pStyle w:val="ConsPlusTitle"/>
        <w:jc w:val="center"/>
      </w:pPr>
      <w:r>
        <w:t>ГУБЕРНАТОРА ТОМСКОЙ ОБЛАСТИ</w:t>
      </w:r>
    </w:p>
    <w:p w:rsidR="00BE21A5" w:rsidRDefault="00BE21A5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340"/>
        <w:gridCol w:w="7313"/>
      </w:tblGrid>
      <w:tr w:rsidR="00BE21A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</w:pPr>
            <w:r>
              <w:t>Сонькин М.А.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both"/>
            </w:pPr>
            <w:r>
              <w:t>заместитель Губернатора Томской области по научно-образовательному комплексу и инновационной политике - председатель комиссии</w:t>
            </w:r>
          </w:p>
        </w:tc>
      </w:tr>
      <w:tr w:rsidR="00BE21A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</w:pPr>
            <w:proofErr w:type="spellStart"/>
            <w:r>
              <w:t>Шпаченко</w:t>
            </w:r>
            <w:proofErr w:type="spellEnd"/>
            <w:r>
              <w:t xml:space="preserve"> И.А.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both"/>
            </w:pPr>
            <w:proofErr w:type="spellStart"/>
            <w:r>
              <w:t>и.о</w:t>
            </w:r>
            <w:proofErr w:type="spellEnd"/>
            <w:r>
              <w:t>. начальника Департамента науки и высшего образования Администрации Томской области - заместитель председателя комиссии</w:t>
            </w:r>
          </w:p>
        </w:tc>
      </w:tr>
      <w:tr w:rsidR="00BE21A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</w:pPr>
            <w:r>
              <w:t>Боков Л.А.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both"/>
            </w:pPr>
            <w:r>
              <w:t>директор департамента образования (проректор по учебной работе) федерального государственного бюджетного образовательного учреждения высшего профессионального образования "Томский государственный университет систем управления и радиоэлектроники" (по согласованию)</w:t>
            </w:r>
          </w:p>
        </w:tc>
      </w:tr>
      <w:tr w:rsidR="00BE21A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</w:pPr>
            <w:r>
              <w:t>Боровиков Ю.С.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both"/>
            </w:pPr>
            <w:r>
              <w:t>проректор по образовательной деятельности федерального государственного автономного образовательного учреждения высшего образования "Национальный исследовательский Томский политехнический университет" (по согласованию)</w:t>
            </w:r>
          </w:p>
        </w:tc>
      </w:tr>
      <w:tr w:rsidR="00BE21A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</w:pPr>
            <w:proofErr w:type="spellStart"/>
            <w:r>
              <w:t>Дзюбо</w:t>
            </w:r>
            <w:proofErr w:type="spellEnd"/>
            <w:r>
              <w:t xml:space="preserve"> В.В.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both"/>
            </w:pPr>
            <w:r>
              <w:t>проректор по учебной работе федерального государственного бюджетного образовательного учреждения высшего профессионального образования "Томский государственный архитектурно-строительный университет" (по согласованию)</w:t>
            </w:r>
          </w:p>
        </w:tc>
      </w:tr>
      <w:tr w:rsidR="00BE21A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</w:pPr>
            <w:r>
              <w:t>Ивонин И.В.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</w:pP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both"/>
            </w:pPr>
            <w:r>
              <w:t>проректор по научной работе федерального государственного автономного образовательного учреждения высшего образования "Национальный исследовательский Томский государственный университет" (по согласованию)</w:t>
            </w:r>
          </w:p>
        </w:tc>
      </w:tr>
      <w:tr w:rsidR="00BE21A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</w:pPr>
            <w:r>
              <w:t>Карпов С.А.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both"/>
            </w:pPr>
            <w:r>
              <w:t>заместитель руководителя по учебной работе Северского технологического института - филиала федерального государственного автономного образовательного учреждения высшего профессионального образования "Национальный исследовательский ядерный университет "МИФИ" (по согласованию)</w:t>
            </w:r>
          </w:p>
        </w:tc>
      </w:tr>
      <w:tr w:rsidR="00BE21A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</w:pPr>
            <w:proofErr w:type="spellStart"/>
            <w:r>
              <w:t>Колыхалова</w:t>
            </w:r>
            <w:proofErr w:type="spellEnd"/>
            <w:r>
              <w:t xml:space="preserve"> И.В.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both"/>
            </w:pPr>
            <w:r>
              <w:t>главный специалист Департамента науки и высшего образования Администрации Томской области - секретарь комиссии</w:t>
            </w:r>
          </w:p>
        </w:tc>
      </w:tr>
      <w:tr w:rsidR="00BE21A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</w:pPr>
            <w:r>
              <w:t>Красинский С.Л.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both"/>
            </w:pPr>
            <w:r>
              <w:t>ректор негосударственного (частного) образовательного учреждения высшего профессионального образования "Томский институт бизнеса" (по согласованию)</w:t>
            </w:r>
          </w:p>
        </w:tc>
      </w:tr>
      <w:tr w:rsidR="00BE21A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</w:pPr>
            <w:proofErr w:type="spellStart"/>
            <w:r>
              <w:t>Логвинов</w:t>
            </w:r>
            <w:proofErr w:type="spellEnd"/>
            <w:r>
              <w:t xml:space="preserve"> С.В.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both"/>
            </w:pPr>
            <w:r>
              <w:t xml:space="preserve">проректор по учебной работе государственного бюджетного </w:t>
            </w:r>
            <w:r>
              <w:lastRenderedPageBreak/>
              <w:t>образовательного учреждения высшего профессионального образования "Сибирский государственный медицинский университет" Министерства здравоохранения Российской Федерации (по согласованию)</w:t>
            </w:r>
          </w:p>
        </w:tc>
      </w:tr>
      <w:tr w:rsidR="00BE21A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</w:pPr>
            <w:r>
              <w:lastRenderedPageBreak/>
              <w:t>Макаренко А.Н.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both"/>
            </w:pPr>
            <w:r>
              <w:t>проректор по научной работе федерального государственного бюджетного образовательного учреждения высшего профессионального образования "Томский государственный педагогический университет" (по согласованию)</w:t>
            </w:r>
          </w:p>
        </w:tc>
      </w:tr>
      <w:tr w:rsidR="00BE21A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</w:pPr>
            <w:r>
              <w:t>Максимов М.В.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both"/>
            </w:pPr>
            <w:r>
              <w:t>начальник Департамента по молодежной политике, физической культуре и спорту Томской области</w:t>
            </w:r>
          </w:p>
        </w:tc>
      </w:tr>
      <w:tr w:rsidR="00BE21A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</w:pPr>
            <w:r>
              <w:t>Сенин Н.Н.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BE21A5" w:rsidRDefault="00BE21A5">
            <w:pPr>
              <w:pStyle w:val="ConsPlusNormal"/>
              <w:jc w:val="both"/>
            </w:pPr>
            <w:r>
              <w:t>ректор негосударственного образовательного учреждения высшего профессионального образования "Томский экономико-юридический институт" (по согласованию)</w:t>
            </w:r>
          </w:p>
        </w:tc>
      </w:tr>
    </w:tbl>
    <w:p w:rsidR="00BE21A5" w:rsidRDefault="00BE21A5">
      <w:pPr>
        <w:pStyle w:val="ConsPlusNormal"/>
        <w:jc w:val="both"/>
      </w:pPr>
    </w:p>
    <w:p w:rsidR="00BE21A5" w:rsidRDefault="00BE21A5">
      <w:pPr>
        <w:pStyle w:val="ConsPlusNormal"/>
        <w:jc w:val="both"/>
      </w:pPr>
    </w:p>
    <w:p w:rsidR="00BE21A5" w:rsidRDefault="00BE21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7A4E" w:rsidRDefault="00867A4E">
      <w:bookmarkStart w:id="1" w:name="_GoBack"/>
      <w:bookmarkEnd w:id="1"/>
    </w:p>
    <w:sectPr w:rsidR="00867A4E" w:rsidSect="00BE21A5">
      <w:pgSz w:w="11905" w:h="16838"/>
      <w:pgMar w:top="1134" w:right="1701" w:bottom="1134" w:left="850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A5"/>
    <w:rsid w:val="00867A4E"/>
    <w:rsid w:val="00BE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21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E21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E21A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21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E21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E21A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6B8E47F9C6147571E44289981933FBCF4FCCD6B7598CD8B17171B81BFA6E4B3E75FD84B41CCE629AAC8FM11B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36B8E47F9C6147571E44289981933FBCF4FCCD6B7598CD8B17171B81BFA6E4B3E75FD84B41CCE629AAC8FM119J" TargetMode="External"/><Relationship Id="rId12" Type="http://schemas.openxmlformats.org/officeDocument/2006/relationships/hyperlink" Target="consultantplus://offline/ref=E36B8E47F9C6147571E44289981933FBCF4FCCD6B7598CD8B17171B81BFA6E4B3E75FD84B41CCE629AAC85M115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36B8E47F9C6147571E44289981933FBCF4FCCD6B7598CD8B17171B81BFA6E4BM31EJ" TargetMode="External"/><Relationship Id="rId11" Type="http://schemas.openxmlformats.org/officeDocument/2006/relationships/hyperlink" Target="consultantplus://offline/ref=E36B8E47F9C6147571E44289981933FBCF4FCCD6B7598CD8B17171B81BFA6E4B3E75FD84B41CCE629AAC85M11BJ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E36B8E47F9C6147571E44289981933FBCF4FCCD6B7598CD8B17171B81BFA6E4B3E75FD84B41CCE629AAC8FM115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36B8E47F9C6147571E44289981933FBCF4FCCD6B75280D2B47171B81BFA6E4BM31E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1</cp:revision>
  <dcterms:created xsi:type="dcterms:W3CDTF">2016-03-16T09:53:00Z</dcterms:created>
  <dcterms:modified xsi:type="dcterms:W3CDTF">2016-03-16T09:53:00Z</dcterms:modified>
</cp:coreProperties>
</file>